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61" w:rsidRPr="008B2961" w:rsidRDefault="008B2961" w:rsidP="007D3EBA">
      <w:pP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proofErr w:type="spellStart"/>
      <w:r w:rsidRPr="008B2961">
        <w:rPr>
          <w:rFonts w:ascii="Times New Roman" w:hAnsi="Times New Roman" w:cs="Times New Roman"/>
          <w:sz w:val="28"/>
          <w:szCs w:val="28"/>
        </w:rPr>
        <w:t>Лякутина</w:t>
      </w:r>
      <w:proofErr w:type="spellEnd"/>
      <w:r w:rsidRPr="008B2961">
        <w:rPr>
          <w:rFonts w:ascii="Times New Roman" w:hAnsi="Times New Roman" w:cs="Times New Roman"/>
          <w:sz w:val="28"/>
          <w:szCs w:val="28"/>
        </w:rPr>
        <w:t xml:space="preserve"> О.В. </w:t>
      </w:r>
    </w:p>
    <w:p w:rsidR="00004BCC" w:rsidRDefault="00004BCC" w:rsidP="008B2961">
      <w:pPr>
        <w:spacing w:after="0"/>
        <w:rPr>
          <w:rFonts w:ascii="Times New Roman" w:hAnsi="Times New Roman" w:cs="Times New Roman"/>
          <w:b/>
          <w:sz w:val="28"/>
          <w:szCs w:val="28"/>
        </w:rPr>
      </w:pPr>
      <w:r>
        <w:rPr>
          <w:rFonts w:ascii="Times New Roman" w:hAnsi="Times New Roman" w:cs="Times New Roman"/>
          <w:b/>
          <w:sz w:val="28"/>
          <w:szCs w:val="28"/>
        </w:rPr>
        <w:t xml:space="preserve">Консультация </w:t>
      </w:r>
      <w:r w:rsidR="008B2961">
        <w:rPr>
          <w:rFonts w:ascii="Times New Roman" w:hAnsi="Times New Roman" w:cs="Times New Roman"/>
          <w:b/>
          <w:sz w:val="28"/>
          <w:szCs w:val="28"/>
        </w:rPr>
        <w:t xml:space="preserve">для родителей </w:t>
      </w:r>
      <w:r>
        <w:rPr>
          <w:rFonts w:ascii="Times New Roman" w:hAnsi="Times New Roman" w:cs="Times New Roman"/>
          <w:b/>
          <w:sz w:val="28"/>
          <w:szCs w:val="28"/>
        </w:rPr>
        <w:t>по п</w:t>
      </w:r>
      <w:r w:rsidR="007D3EBA" w:rsidRPr="00004BCC">
        <w:rPr>
          <w:rFonts w:ascii="Times New Roman" w:hAnsi="Times New Roman" w:cs="Times New Roman"/>
          <w:b/>
          <w:sz w:val="28"/>
          <w:szCs w:val="28"/>
        </w:rPr>
        <w:t xml:space="preserve">равилам дорожного движения </w:t>
      </w:r>
    </w:p>
    <w:p w:rsidR="007D3EBA" w:rsidRDefault="00004BCC" w:rsidP="008B296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D3EBA" w:rsidRPr="00004BCC">
        <w:rPr>
          <w:rFonts w:ascii="Times New Roman" w:hAnsi="Times New Roman" w:cs="Times New Roman"/>
          <w:b/>
          <w:sz w:val="28"/>
          <w:szCs w:val="28"/>
        </w:rPr>
        <w:t>"Родители,</w:t>
      </w:r>
      <w:r>
        <w:rPr>
          <w:rFonts w:ascii="Times New Roman" w:hAnsi="Times New Roman" w:cs="Times New Roman"/>
          <w:b/>
          <w:sz w:val="28"/>
          <w:szCs w:val="28"/>
        </w:rPr>
        <w:t xml:space="preserve"> </w:t>
      </w:r>
      <w:r w:rsidR="007D3EBA" w:rsidRPr="00004BCC">
        <w:rPr>
          <w:rFonts w:ascii="Times New Roman" w:hAnsi="Times New Roman" w:cs="Times New Roman"/>
          <w:b/>
          <w:sz w:val="28"/>
          <w:szCs w:val="28"/>
        </w:rPr>
        <w:t>будьте осмотрительнее!"</w:t>
      </w:r>
    </w:p>
    <w:p w:rsidR="008B2961" w:rsidRPr="00004BCC" w:rsidRDefault="008B2961" w:rsidP="008B2961">
      <w:pPr>
        <w:spacing w:after="0"/>
        <w:rPr>
          <w:rFonts w:ascii="Times New Roman" w:hAnsi="Times New Roman" w:cs="Times New Roman"/>
          <w:b/>
          <w:sz w:val="28"/>
          <w:szCs w:val="28"/>
        </w:rPr>
      </w:pPr>
    </w:p>
    <w:p w:rsidR="007D3EBA" w:rsidRPr="00004BCC" w:rsidRDefault="007D3EBA" w:rsidP="008B2961">
      <w:pPr>
        <w:jc w:val="both"/>
        <w:rPr>
          <w:rFonts w:ascii="Times New Roman" w:hAnsi="Times New Roman" w:cs="Times New Roman"/>
          <w:b/>
          <w:sz w:val="28"/>
          <w:szCs w:val="28"/>
        </w:rPr>
      </w:pPr>
      <w:r w:rsidRPr="00004BCC">
        <w:rPr>
          <w:rFonts w:ascii="Times New Roman" w:hAnsi="Times New Roman" w:cs="Times New Roman"/>
          <w:b/>
          <w:sz w:val="28"/>
          <w:szCs w:val="28"/>
        </w:rPr>
        <w:t>Цель:</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формирование навыков безопасного поведения детей на дорогах.</w:t>
      </w:r>
    </w:p>
    <w:p w:rsidR="007D3EBA" w:rsidRPr="00004BCC" w:rsidRDefault="007D3EBA" w:rsidP="008B2961">
      <w:pPr>
        <w:jc w:val="both"/>
        <w:rPr>
          <w:rFonts w:ascii="Times New Roman" w:hAnsi="Times New Roman" w:cs="Times New Roman"/>
          <w:b/>
          <w:sz w:val="28"/>
          <w:szCs w:val="28"/>
        </w:rPr>
      </w:pPr>
      <w:r w:rsidRPr="00004BCC">
        <w:rPr>
          <w:rFonts w:ascii="Times New Roman" w:hAnsi="Times New Roman" w:cs="Times New Roman"/>
          <w:b/>
          <w:sz w:val="28"/>
          <w:szCs w:val="28"/>
        </w:rPr>
        <w:t>Задачи: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Создавать условия для сознательного изучения детьми Правил дорожного движения;</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xml:space="preserve">• Развитие у детей способности к предвидению возможной опасности в конкретно меняющейся ситуации и построению адекватно безопасного поведения. </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Вырабатывать у дошкольников привычку правильно вести себя на дорогах;</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Воспитывать в детях грамотных пешеходов</w:t>
      </w:r>
      <w:r w:rsidR="00004BCC">
        <w:rPr>
          <w:rFonts w:ascii="Times New Roman" w:hAnsi="Times New Roman" w:cs="Times New Roman"/>
          <w:sz w:val="28"/>
          <w:szCs w:val="28"/>
        </w:rPr>
        <w:t>.</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Помните! Нарушая правила дорожного движения, вы как бы негласно разрешаете нарушать их своим детям!</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lastRenderedPageBreak/>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7D3EBA" w:rsidRPr="00004BCC" w:rsidRDefault="007D3EBA" w:rsidP="008B2961">
      <w:pPr>
        <w:jc w:val="both"/>
        <w:rPr>
          <w:rFonts w:ascii="Times New Roman" w:hAnsi="Times New Roman" w:cs="Times New Roman"/>
          <w:sz w:val="28"/>
          <w:szCs w:val="28"/>
        </w:rPr>
      </w:pPr>
    </w:p>
    <w:p w:rsidR="007D3EBA" w:rsidRPr="00004BCC" w:rsidRDefault="007D3EBA" w:rsidP="008B2961">
      <w:pPr>
        <w:jc w:val="both"/>
        <w:rPr>
          <w:rFonts w:ascii="Times New Roman" w:hAnsi="Times New Roman" w:cs="Times New Roman"/>
          <w:b/>
          <w:sz w:val="28"/>
          <w:szCs w:val="28"/>
        </w:rPr>
      </w:pPr>
      <w:r w:rsidRPr="00004BCC">
        <w:rPr>
          <w:rFonts w:ascii="Times New Roman" w:hAnsi="Times New Roman" w:cs="Times New Roman"/>
          <w:b/>
          <w:sz w:val="28"/>
          <w:szCs w:val="28"/>
        </w:rPr>
        <w:t>Сопровождая ребенка, родители должны соблюдать следующие требования:</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Из дома выходить заблаговременно, чтобы ребенок привыкал идти не спеша.</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Перед переходом проезжей части обязательно остановитесь. Переходите дорогу размеренным шагом.</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Приучайте детей переходить проезжую часть только на пешеходных переходах.</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Никогда не выходите на проезжую часть из-за стоящего транспорта и других предметов, закрывающих обзор.</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Увидев трамвай, троллейбус, автобус, стоящей на противоположной стороне не спешите, не бегите.</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Переходите улицу строго под прямым углом.</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Переходите проезжую часть только на зеленый сигнал светофора, предварительно обязательно убедитесь в безопасности перехода.</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При переходе и на остановках общественного транспорта крепко держите ребенка за руку.</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Из транспорта выходите впереди ребенка, чтобы малыш не упал.</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Привлекайте ребенка к участию в наблюдении за обстановкой на дороге.</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Покажите безопасный путь в детский сад, школу, магазин.</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Никогда в присутствии ребенка не нарушайте ПДД.</w:t>
      </w:r>
    </w:p>
    <w:p w:rsidR="007D3EBA" w:rsidRPr="00004BCC" w:rsidRDefault="007D3EBA" w:rsidP="008B2961">
      <w:pPr>
        <w:jc w:val="both"/>
        <w:rPr>
          <w:rFonts w:ascii="Times New Roman" w:hAnsi="Times New Roman" w:cs="Times New Roman"/>
          <w:sz w:val="28"/>
          <w:szCs w:val="28"/>
        </w:rPr>
      </w:pPr>
    </w:p>
    <w:p w:rsidR="007D3EBA" w:rsidRPr="00004BCC" w:rsidRDefault="007D3EBA" w:rsidP="008B2961">
      <w:pPr>
        <w:jc w:val="both"/>
        <w:rPr>
          <w:rFonts w:ascii="Times New Roman" w:hAnsi="Times New Roman" w:cs="Times New Roman"/>
          <w:b/>
          <w:sz w:val="28"/>
          <w:szCs w:val="28"/>
        </w:rPr>
      </w:pPr>
      <w:r w:rsidRPr="00004BCC">
        <w:rPr>
          <w:rFonts w:ascii="Times New Roman" w:hAnsi="Times New Roman" w:cs="Times New Roman"/>
          <w:b/>
          <w:sz w:val="28"/>
          <w:szCs w:val="28"/>
        </w:rPr>
        <w:t>К моменту поступления ребенка в школу он должен усвоить и соблюдать следующие правила поведения на улице и в транспорте:</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lastRenderedPageBreak/>
        <w:t>• Играй только в стороне от дороги.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Переходи улицу там, где обозначены указатели перехода, на перекрестках по линии тротуара.</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Переходи улицу только шагом, не беги.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Следи за сигналом светофора, когда переходишь улицу.</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Посмотри при переходе улицы сначала налево, потом направо.</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Не пересекай путь приближающемуся транспорту</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Трамваи всегда обходи спереди.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Входи в любой вид транспорта и выходи из него только тогда, когда он стоит.</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Не высовывайся из окна движущегося транспорта.</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Выходи из машины только с правой стороны, когда она подъехала к тротуару или обочине дороги.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Не выезжай на велосипеде на проезжую часть.</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Если ты потерялся на улице-не плач. Попроси взрослого прохожего или полицейского помочь.</w:t>
      </w:r>
    </w:p>
    <w:p w:rsidR="007D3EBA" w:rsidRPr="00004BCC" w:rsidRDefault="007D3EBA" w:rsidP="008B2961">
      <w:pPr>
        <w:jc w:val="both"/>
        <w:rPr>
          <w:rFonts w:ascii="Times New Roman" w:hAnsi="Times New Roman" w:cs="Times New Roman"/>
          <w:sz w:val="28"/>
          <w:szCs w:val="28"/>
        </w:rPr>
      </w:pPr>
    </w:p>
    <w:p w:rsidR="007D3EBA" w:rsidRPr="00004BCC" w:rsidRDefault="007D3EBA" w:rsidP="008B2961">
      <w:pPr>
        <w:jc w:val="both"/>
        <w:rPr>
          <w:rFonts w:ascii="Times New Roman" w:hAnsi="Times New Roman" w:cs="Times New Roman"/>
          <w:b/>
          <w:sz w:val="28"/>
          <w:szCs w:val="28"/>
        </w:rPr>
      </w:pPr>
      <w:r w:rsidRPr="00004BCC">
        <w:rPr>
          <w:rFonts w:ascii="Times New Roman" w:hAnsi="Times New Roman" w:cs="Times New Roman"/>
          <w:b/>
          <w:sz w:val="28"/>
          <w:szCs w:val="28"/>
        </w:rPr>
        <w:t>Уважаемые родители!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Не запугивайте ребенка, а наблюдайте вместе с ним и используйте ситуацию на дороге, дворе</w:t>
      </w:r>
      <w:proofErr w:type="gramStart"/>
      <w:r w:rsidRPr="00004BCC">
        <w:rPr>
          <w:rFonts w:ascii="Times New Roman" w:hAnsi="Times New Roman" w:cs="Times New Roman"/>
          <w:sz w:val="28"/>
          <w:szCs w:val="28"/>
        </w:rPr>
        <w:t xml:space="preserve"> ,</w:t>
      </w:r>
      <w:proofErr w:type="gramEnd"/>
      <w:r w:rsidRPr="00004BCC">
        <w:rPr>
          <w:rFonts w:ascii="Times New Roman" w:hAnsi="Times New Roman" w:cs="Times New Roman"/>
          <w:sz w:val="28"/>
          <w:szCs w:val="28"/>
        </w:rPr>
        <w:t xml:space="preserve"> улице; объясните, что происходит с транспортом, пешеходами.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Развивайте у ребенка зрительную память, внимание. Для этого создавайте дома игровые ситуации.</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Пусть ваш малыш сам приведет вас в детский сад и из детского сада домой.</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Ваш ребенок должен знать:</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lastRenderedPageBreak/>
        <w:t>- на дорогу выходить нельзя;</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xml:space="preserve">- дорогу можно переходить только </w:t>
      </w:r>
      <w:proofErr w:type="gramStart"/>
      <w:r w:rsidRPr="00004BCC">
        <w:rPr>
          <w:rFonts w:ascii="Times New Roman" w:hAnsi="Times New Roman" w:cs="Times New Roman"/>
          <w:sz w:val="28"/>
          <w:szCs w:val="28"/>
        </w:rPr>
        <w:t>со</w:t>
      </w:r>
      <w:proofErr w:type="gramEnd"/>
      <w:r w:rsidRPr="00004BCC">
        <w:rPr>
          <w:rFonts w:ascii="Times New Roman" w:hAnsi="Times New Roman" w:cs="Times New Roman"/>
          <w:sz w:val="28"/>
          <w:szCs w:val="28"/>
        </w:rPr>
        <w:t xml:space="preserve"> взрослыми, держась за руку взрослого;</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переходить дорогу надо по переходу спокойным шагом;</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пешеходы — это люди, которые идут по улице;</w:t>
      </w:r>
    </w:p>
    <w:p w:rsidR="007D3EBA"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w:t>
      </w:r>
      <w:r w:rsidR="008B2961">
        <w:rPr>
          <w:rFonts w:ascii="Times New Roman" w:hAnsi="Times New Roman" w:cs="Times New Roman"/>
          <w:sz w:val="28"/>
          <w:szCs w:val="28"/>
        </w:rPr>
        <w:t>,</w:t>
      </w:r>
      <w:r w:rsidRPr="00004BCC">
        <w:rPr>
          <w:rFonts w:ascii="Times New Roman" w:hAnsi="Times New Roman" w:cs="Times New Roman"/>
          <w:sz w:val="28"/>
          <w:szCs w:val="28"/>
        </w:rPr>
        <w:t xml:space="preserve"> путь открыт»;</w:t>
      </w:r>
    </w:p>
    <w:p w:rsidR="002B595B" w:rsidRPr="00004BCC" w:rsidRDefault="007D3EBA" w:rsidP="008B2961">
      <w:pPr>
        <w:jc w:val="both"/>
        <w:rPr>
          <w:rFonts w:ascii="Times New Roman" w:hAnsi="Times New Roman" w:cs="Times New Roman"/>
          <w:sz w:val="28"/>
          <w:szCs w:val="28"/>
        </w:rPr>
      </w:pPr>
      <w:r w:rsidRPr="00004BCC">
        <w:rPr>
          <w:rFonts w:ascii="Times New Roman" w:hAnsi="Times New Roman" w:cs="Times New Roman"/>
          <w:sz w:val="28"/>
          <w:szCs w:val="28"/>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sectPr w:rsidR="002B595B" w:rsidRPr="00004BCC" w:rsidSect="00626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1D9C"/>
    <w:rsid w:val="00004BCC"/>
    <w:rsid w:val="002B595B"/>
    <w:rsid w:val="006262A5"/>
    <w:rsid w:val="007D3EBA"/>
    <w:rsid w:val="008B2961"/>
    <w:rsid w:val="00FC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847</Words>
  <Characters>4833</Characters>
  <Application>Microsoft Office Word</Application>
  <DocSecurity>0</DocSecurity>
  <Lines>40</Lines>
  <Paragraphs>11</Paragraphs>
  <ScaleCrop>false</ScaleCrop>
  <Company>SPecialiST RePack</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4</cp:revision>
  <dcterms:created xsi:type="dcterms:W3CDTF">2016-09-18T13:19:00Z</dcterms:created>
  <dcterms:modified xsi:type="dcterms:W3CDTF">2024-01-10T18:48:00Z</dcterms:modified>
</cp:coreProperties>
</file>